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D0F71" w14:textId="7EF61535" w:rsidR="003B188E" w:rsidRDefault="00000000">
      <w:pPr>
        <w:wordWrap w:val="0"/>
        <w:spacing w:after="0" w:line="460" w:lineRule="atLeast"/>
        <w:jc w:val="center"/>
        <w:textAlignment w:val="baseline"/>
        <w:rPr>
          <w:rFonts w:hint="eastAsia"/>
          <w:sz w:val="34"/>
        </w:rPr>
      </w:pPr>
      <w:r>
        <w:rPr>
          <w:rFonts w:ascii="黑体" w:eastAsia="黑体" w:hAnsi="黑体" w:cs="黑体"/>
          <w:color w:val="000000"/>
          <w:sz w:val="34"/>
        </w:rPr>
        <w:t>1600KVA及以下油浸式电力变压器交接试验报告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840"/>
        <w:gridCol w:w="500"/>
        <w:gridCol w:w="1320"/>
        <w:gridCol w:w="1820"/>
        <w:gridCol w:w="840"/>
        <w:gridCol w:w="220"/>
        <w:gridCol w:w="1120"/>
        <w:gridCol w:w="200"/>
        <w:gridCol w:w="240"/>
        <w:gridCol w:w="1020"/>
        <w:gridCol w:w="1080"/>
      </w:tblGrid>
      <w:tr w:rsidR="003B188E" w:rsidRPr="00624D73" w14:paraId="41BC97B6" w14:textId="77777777">
        <w:trPr>
          <w:trHeight w:val="360"/>
          <w:jc w:val="center"/>
        </w:trPr>
        <w:tc>
          <w:tcPr>
            <w:tcW w:w="2180" w:type="dxa"/>
            <w:gridSpan w:val="3"/>
            <w:vAlign w:val="center"/>
          </w:tcPr>
          <w:p w14:paraId="4C664BC6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860" w:type="dxa"/>
            <w:gridSpan w:val="9"/>
            <w:vAlign w:val="center"/>
          </w:tcPr>
          <w:p w14:paraId="0B75D016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6D964A10" w14:textId="77777777">
        <w:trPr>
          <w:trHeight w:val="360"/>
          <w:jc w:val="center"/>
        </w:trPr>
        <w:tc>
          <w:tcPr>
            <w:tcW w:w="10040" w:type="dxa"/>
            <w:gridSpan w:val="12"/>
            <w:vAlign w:val="center"/>
          </w:tcPr>
          <w:p w14:paraId="7B14F209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1、设备参数</w:t>
            </w:r>
          </w:p>
        </w:tc>
      </w:tr>
      <w:tr w:rsidR="003B188E" w:rsidRPr="00624D73" w14:paraId="2D5D2F1B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39A43F53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140" w:type="dxa"/>
            <w:gridSpan w:val="2"/>
            <w:vAlign w:val="center"/>
          </w:tcPr>
          <w:p w14:paraId="6D1E223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3"/>
            <w:vAlign w:val="center"/>
          </w:tcPr>
          <w:p w14:paraId="3812F092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额定电压(KVA)</w:t>
            </w:r>
          </w:p>
        </w:tc>
        <w:tc>
          <w:tcPr>
            <w:tcW w:w="2540" w:type="dxa"/>
            <w:gridSpan w:val="4"/>
            <w:vAlign w:val="center"/>
          </w:tcPr>
          <w:p w14:paraId="49A3D63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C347D89" w14:textId="77777777">
        <w:trPr>
          <w:trHeight w:val="340"/>
          <w:jc w:val="center"/>
        </w:trPr>
        <w:tc>
          <w:tcPr>
            <w:tcW w:w="2180" w:type="dxa"/>
            <w:gridSpan w:val="3"/>
            <w:vAlign w:val="center"/>
          </w:tcPr>
          <w:p w14:paraId="6AE4EAB5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额定电压比</w:t>
            </w:r>
          </w:p>
        </w:tc>
        <w:tc>
          <w:tcPr>
            <w:tcW w:w="3140" w:type="dxa"/>
            <w:gridSpan w:val="2"/>
            <w:vAlign w:val="center"/>
          </w:tcPr>
          <w:p w14:paraId="6B0D220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3"/>
            <w:vAlign w:val="center"/>
          </w:tcPr>
          <w:p w14:paraId="71DF658B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2540" w:type="dxa"/>
            <w:gridSpan w:val="4"/>
            <w:vAlign w:val="center"/>
          </w:tcPr>
          <w:p w14:paraId="2247813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193F2A42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74C0BBD8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接线组别</w:t>
            </w:r>
          </w:p>
        </w:tc>
        <w:tc>
          <w:tcPr>
            <w:tcW w:w="3140" w:type="dxa"/>
            <w:gridSpan w:val="2"/>
            <w:vAlign w:val="center"/>
          </w:tcPr>
          <w:p w14:paraId="20F34DD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3"/>
            <w:vAlign w:val="center"/>
          </w:tcPr>
          <w:p w14:paraId="30FD50F9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冷却方式</w:t>
            </w:r>
          </w:p>
        </w:tc>
        <w:tc>
          <w:tcPr>
            <w:tcW w:w="2540" w:type="dxa"/>
            <w:gridSpan w:val="4"/>
            <w:vAlign w:val="center"/>
          </w:tcPr>
          <w:p w14:paraId="0118389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7B6F4D46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2744EB10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短路阻抗(%)</w:t>
            </w:r>
          </w:p>
        </w:tc>
        <w:tc>
          <w:tcPr>
            <w:tcW w:w="3140" w:type="dxa"/>
            <w:gridSpan w:val="2"/>
            <w:vAlign w:val="center"/>
          </w:tcPr>
          <w:p w14:paraId="19FA95E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3"/>
            <w:vAlign w:val="center"/>
          </w:tcPr>
          <w:p w14:paraId="3D565D68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空载电流 (%)</w:t>
            </w:r>
          </w:p>
        </w:tc>
        <w:tc>
          <w:tcPr>
            <w:tcW w:w="2540" w:type="dxa"/>
            <w:gridSpan w:val="4"/>
            <w:vAlign w:val="center"/>
          </w:tcPr>
          <w:p w14:paraId="354A38BC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1B169B6D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77F4737B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额定频率(Hz)</w:t>
            </w:r>
          </w:p>
        </w:tc>
        <w:tc>
          <w:tcPr>
            <w:tcW w:w="3140" w:type="dxa"/>
            <w:gridSpan w:val="2"/>
            <w:vAlign w:val="center"/>
          </w:tcPr>
          <w:p w14:paraId="77FF3C0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3"/>
            <w:vAlign w:val="center"/>
          </w:tcPr>
          <w:p w14:paraId="15AECC9C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相数</w:t>
            </w:r>
          </w:p>
        </w:tc>
        <w:tc>
          <w:tcPr>
            <w:tcW w:w="2540" w:type="dxa"/>
            <w:gridSpan w:val="4"/>
            <w:vAlign w:val="center"/>
          </w:tcPr>
          <w:p w14:paraId="6DEC3E1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7D438B0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4D55585F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140" w:type="dxa"/>
            <w:gridSpan w:val="2"/>
            <w:vAlign w:val="center"/>
          </w:tcPr>
          <w:p w14:paraId="5E2C220E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3"/>
            <w:vAlign w:val="center"/>
          </w:tcPr>
          <w:p w14:paraId="5E23625A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540" w:type="dxa"/>
            <w:gridSpan w:val="4"/>
            <w:vAlign w:val="center"/>
          </w:tcPr>
          <w:p w14:paraId="0E810CC9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48DCF7BB" w14:textId="77777777">
        <w:trPr>
          <w:trHeight w:val="360"/>
          <w:jc w:val="center"/>
        </w:trPr>
        <w:tc>
          <w:tcPr>
            <w:tcW w:w="2180" w:type="dxa"/>
            <w:gridSpan w:val="3"/>
            <w:vAlign w:val="center"/>
          </w:tcPr>
          <w:p w14:paraId="738F7E38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7860" w:type="dxa"/>
            <w:gridSpan w:val="9"/>
            <w:vAlign w:val="center"/>
          </w:tcPr>
          <w:p w14:paraId="62EA12B8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CDC39BF" w14:textId="77777777">
        <w:trPr>
          <w:trHeight w:val="380"/>
          <w:jc w:val="center"/>
        </w:trPr>
        <w:tc>
          <w:tcPr>
            <w:tcW w:w="10040" w:type="dxa"/>
            <w:gridSpan w:val="12"/>
            <w:vAlign w:val="center"/>
          </w:tcPr>
          <w:p w14:paraId="6018A76F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2、试验依据</w:t>
            </w:r>
          </w:p>
        </w:tc>
      </w:tr>
      <w:tr w:rsidR="003B188E" w:rsidRPr="00624D73" w14:paraId="7625E3BB" w14:textId="77777777">
        <w:trPr>
          <w:trHeight w:val="360"/>
          <w:jc w:val="center"/>
        </w:trPr>
        <w:tc>
          <w:tcPr>
            <w:tcW w:w="10040" w:type="dxa"/>
            <w:gridSpan w:val="12"/>
            <w:vAlign w:val="center"/>
          </w:tcPr>
          <w:p w14:paraId="17A027DC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3B188E" w:rsidRPr="00624D73" w14:paraId="29E2D180" w14:textId="77777777">
        <w:trPr>
          <w:trHeight w:val="380"/>
          <w:jc w:val="center"/>
        </w:trPr>
        <w:tc>
          <w:tcPr>
            <w:tcW w:w="10040" w:type="dxa"/>
            <w:gridSpan w:val="12"/>
            <w:vAlign w:val="center"/>
          </w:tcPr>
          <w:p w14:paraId="269E81B5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3、绕组连同套管的直流电阻</w:t>
            </w:r>
          </w:p>
        </w:tc>
      </w:tr>
      <w:tr w:rsidR="003B188E" w:rsidRPr="00624D73" w14:paraId="4530B0D2" w14:textId="77777777">
        <w:trPr>
          <w:trHeight w:val="760"/>
          <w:jc w:val="center"/>
        </w:trPr>
        <w:tc>
          <w:tcPr>
            <w:tcW w:w="840" w:type="dxa"/>
            <w:vAlign w:val="center"/>
          </w:tcPr>
          <w:p w14:paraId="7D8BDFAE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绕组</w:t>
            </w:r>
          </w:p>
        </w:tc>
        <w:tc>
          <w:tcPr>
            <w:tcW w:w="840" w:type="dxa"/>
            <w:vAlign w:val="center"/>
          </w:tcPr>
          <w:p w14:paraId="7A1121A6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分接开关位置</w:t>
            </w:r>
          </w:p>
        </w:tc>
        <w:tc>
          <w:tcPr>
            <w:tcW w:w="1820" w:type="dxa"/>
            <w:gridSpan w:val="2"/>
            <w:vAlign w:val="center"/>
          </w:tcPr>
          <w:p w14:paraId="7E44DEDA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820" w:type="dxa"/>
            <w:vAlign w:val="center"/>
          </w:tcPr>
          <w:p w14:paraId="332653A6" w14:textId="77777777" w:rsidR="003B188E" w:rsidRPr="00624D73" w:rsidRDefault="00000000">
            <w:pPr>
              <w:wordWrap w:val="0"/>
              <w:spacing w:after="0" w:line="420" w:lineRule="atLeast"/>
              <w:ind w:left="20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出厂值(mg)</w:t>
            </w:r>
          </w:p>
          <w:p w14:paraId="6063C3EC" w14:textId="77777777" w:rsidR="003B188E" w:rsidRPr="00624D73" w:rsidRDefault="00000000">
            <w:pPr>
              <w:wordWrap w:val="0"/>
              <w:spacing w:after="0" w:line="420" w:lineRule="atLeast"/>
              <w:ind w:left="50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(___℃)</w:t>
            </w:r>
          </w:p>
        </w:tc>
        <w:tc>
          <w:tcPr>
            <w:tcW w:w="1060" w:type="dxa"/>
            <w:gridSpan w:val="2"/>
            <w:vAlign w:val="center"/>
          </w:tcPr>
          <w:p w14:paraId="6E600C8C" w14:textId="77777777" w:rsidR="003B188E" w:rsidRPr="00624D73" w:rsidRDefault="00000000">
            <w:pPr>
              <w:wordWrap w:val="0"/>
              <w:spacing w:after="0" w:line="420" w:lineRule="atLeast"/>
              <w:ind w:left="22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  <w:p w14:paraId="75CE5290" w14:textId="77777777" w:rsidR="003B188E" w:rsidRPr="00624D73" w:rsidRDefault="00000000">
            <w:pPr>
              <w:wordWrap w:val="0"/>
              <w:spacing w:after="0" w:line="420" w:lineRule="atLeast"/>
              <w:ind w:left="24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(</w:t>
            </w:r>
            <w:proofErr w:type="spellStart"/>
            <w:r w:rsidRPr="00624D73">
              <w:rPr>
                <w:rFonts w:ascii="仿宋" w:eastAsia="仿宋" w:hAnsi="仿宋" w:cs="仿宋"/>
                <w:color w:val="000000"/>
                <w:sz w:val="24"/>
              </w:rPr>
              <w:t>mΩ</w:t>
            </w:r>
            <w:proofErr w:type="spellEnd"/>
            <w:r w:rsidRPr="00624D73">
              <w:rPr>
                <w:rFonts w:ascii="仿宋" w:eastAsia="仿宋" w:hAnsi="仿宋" w:cs="仿宋"/>
                <w:color w:val="000000"/>
                <w:sz w:val="24"/>
              </w:rPr>
              <w:t>)</w:t>
            </w:r>
          </w:p>
        </w:tc>
        <w:tc>
          <w:tcPr>
            <w:tcW w:w="1560" w:type="dxa"/>
            <w:gridSpan w:val="3"/>
            <w:vAlign w:val="center"/>
          </w:tcPr>
          <w:p w14:paraId="07425A53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折算至出厂温度</w:t>
            </w:r>
            <w:r w:rsidRPr="00624D73">
              <w:rPr>
                <w:rFonts w:ascii="仿宋" w:eastAsia="仿宋" w:hAnsi="仿宋" w:cs="仿宋"/>
                <w:color w:val="000000"/>
                <w:sz w:val="24"/>
              </w:rPr>
              <w:t>(</w:t>
            </w:r>
            <w:proofErr w:type="spellStart"/>
            <w:r w:rsidRPr="00624D73">
              <w:rPr>
                <w:rFonts w:ascii="仿宋" w:eastAsia="仿宋" w:hAnsi="仿宋" w:cs="仿宋"/>
                <w:color w:val="000000"/>
                <w:sz w:val="24"/>
              </w:rPr>
              <w:t>mΩ</w:t>
            </w:r>
            <w:proofErr w:type="spellEnd"/>
            <w:r w:rsidRPr="00624D73">
              <w:rPr>
                <w:rFonts w:ascii="仿宋" w:eastAsia="仿宋" w:hAnsi="仿宋" w:cs="仿宋"/>
                <w:color w:val="000000"/>
                <w:sz w:val="24"/>
              </w:rPr>
              <w:t>)</w:t>
            </w:r>
          </w:p>
        </w:tc>
        <w:tc>
          <w:tcPr>
            <w:tcW w:w="1020" w:type="dxa"/>
          </w:tcPr>
          <w:p w14:paraId="178FC6F2" w14:textId="77777777" w:rsidR="003B188E" w:rsidRPr="00624D73" w:rsidRDefault="00000000">
            <w:pPr>
              <w:wordWrap w:val="0"/>
              <w:spacing w:before="60" w:after="0" w:line="42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差值</w:t>
            </w:r>
          </w:p>
          <w:p w14:paraId="01CFEC83" w14:textId="77777777" w:rsidR="003B188E" w:rsidRPr="00624D73" w:rsidRDefault="00000000">
            <w:pPr>
              <w:wordWrap w:val="0"/>
              <w:spacing w:after="0" w:line="42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(%)</w:t>
            </w:r>
          </w:p>
        </w:tc>
        <w:tc>
          <w:tcPr>
            <w:tcW w:w="1080" w:type="dxa"/>
          </w:tcPr>
          <w:p w14:paraId="20B112B7" w14:textId="77777777" w:rsidR="003B188E" w:rsidRPr="00624D73" w:rsidRDefault="00000000">
            <w:pPr>
              <w:wordWrap w:val="0"/>
              <w:spacing w:before="60" w:after="0" w:line="42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相差</w:t>
            </w:r>
          </w:p>
          <w:p w14:paraId="4427C801" w14:textId="77777777" w:rsidR="003B188E" w:rsidRPr="00624D73" w:rsidRDefault="00000000">
            <w:pPr>
              <w:wordWrap w:val="0"/>
              <w:spacing w:after="0" w:line="420" w:lineRule="atLeast"/>
              <w:ind w:left="30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(%)</w:t>
            </w:r>
          </w:p>
        </w:tc>
      </w:tr>
      <w:tr w:rsidR="003B188E" w:rsidRPr="00624D73" w14:paraId="6BB830BC" w14:textId="77777777">
        <w:trPr>
          <w:trHeight w:val="340"/>
          <w:jc w:val="center"/>
        </w:trPr>
        <w:tc>
          <w:tcPr>
            <w:tcW w:w="840" w:type="dxa"/>
            <w:vMerge w:val="restart"/>
            <w:textDirection w:val="tbRlV"/>
            <w:vAlign w:val="center"/>
          </w:tcPr>
          <w:p w14:paraId="77FC35B0" w14:textId="77777777" w:rsidR="003B188E" w:rsidRPr="00624D73" w:rsidRDefault="00000000">
            <w:pPr>
              <w:wordWrap w:val="0"/>
              <w:spacing w:after="0" w:line="4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高压侧</w:t>
            </w:r>
          </w:p>
        </w:tc>
        <w:tc>
          <w:tcPr>
            <w:tcW w:w="840" w:type="dxa"/>
            <w:vMerge w:val="restart"/>
            <w:vAlign w:val="center"/>
          </w:tcPr>
          <w:p w14:paraId="21A49321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820" w:type="dxa"/>
            <w:gridSpan w:val="2"/>
            <w:vAlign w:val="center"/>
          </w:tcPr>
          <w:p w14:paraId="41AD2BEF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A(A-B)相</w:t>
            </w:r>
          </w:p>
        </w:tc>
        <w:tc>
          <w:tcPr>
            <w:tcW w:w="1820" w:type="dxa"/>
            <w:vAlign w:val="center"/>
          </w:tcPr>
          <w:p w14:paraId="2B7B4C96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3435EB6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1394071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30E0B3D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 w:val="restart"/>
            <w:vAlign w:val="center"/>
          </w:tcPr>
          <w:p w14:paraId="375FA7E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5D28589" w14:textId="77777777">
        <w:trPr>
          <w:trHeight w:val="380"/>
          <w:jc w:val="center"/>
        </w:trPr>
        <w:tc>
          <w:tcPr>
            <w:tcW w:w="840" w:type="dxa"/>
            <w:vMerge/>
          </w:tcPr>
          <w:p w14:paraId="14329FE0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752C0659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34FC8A74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B(B-C)相</w:t>
            </w:r>
          </w:p>
        </w:tc>
        <w:tc>
          <w:tcPr>
            <w:tcW w:w="1820" w:type="dxa"/>
            <w:vAlign w:val="center"/>
          </w:tcPr>
          <w:p w14:paraId="57586360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4E92E8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30AB6E1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3BAAB82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1F68780E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5C9B2052" w14:textId="77777777">
        <w:trPr>
          <w:trHeight w:val="360"/>
          <w:jc w:val="center"/>
        </w:trPr>
        <w:tc>
          <w:tcPr>
            <w:tcW w:w="840" w:type="dxa"/>
            <w:vMerge/>
          </w:tcPr>
          <w:p w14:paraId="78598114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1CB9D1D5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1FB38BB5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C(C-A)相</w:t>
            </w:r>
          </w:p>
        </w:tc>
        <w:tc>
          <w:tcPr>
            <w:tcW w:w="1820" w:type="dxa"/>
            <w:vAlign w:val="center"/>
          </w:tcPr>
          <w:p w14:paraId="4603627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0AE6370C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3CDA6E79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22CCEAC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2A56BCF1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2AB237E7" w14:textId="77777777">
        <w:trPr>
          <w:trHeight w:val="400"/>
          <w:jc w:val="center"/>
        </w:trPr>
        <w:tc>
          <w:tcPr>
            <w:tcW w:w="840" w:type="dxa"/>
            <w:vMerge/>
          </w:tcPr>
          <w:p w14:paraId="4633E186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 w:val="restart"/>
            <w:vAlign w:val="center"/>
          </w:tcPr>
          <w:p w14:paraId="4F5FB58F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Ⅱ</w:t>
            </w:r>
          </w:p>
        </w:tc>
        <w:tc>
          <w:tcPr>
            <w:tcW w:w="1820" w:type="dxa"/>
            <w:gridSpan w:val="2"/>
            <w:vAlign w:val="center"/>
          </w:tcPr>
          <w:p w14:paraId="25C50DA9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A(A-B)相</w:t>
            </w:r>
          </w:p>
        </w:tc>
        <w:tc>
          <w:tcPr>
            <w:tcW w:w="1820" w:type="dxa"/>
            <w:vAlign w:val="center"/>
          </w:tcPr>
          <w:p w14:paraId="13A9D6A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59C785E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0EC294B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59D070AC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 w:val="restart"/>
            <w:vAlign w:val="center"/>
          </w:tcPr>
          <w:p w14:paraId="2C7F4CCE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53E795E7" w14:textId="77777777">
        <w:trPr>
          <w:trHeight w:val="340"/>
          <w:jc w:val="center"/>
        </w:trPr>
        <w:tc>
          <w:tcPr>
            <w:tcW w:w="840" w:type="dxa"/>
            <w:vMerge/>
          </w:tcPr>
          <w:p w14:paraId="1217742F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28D0EBB1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71EEBD1D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B(B-C)相</w:t>
            </w:r>
          </w:p>
        </w:tc>
        <w:tc>
          <w:tcPr>
            <w:tcW w:w="1820" w:type="dxa"/>
            <w:vAlign w:val="center"/>
          </w:tcPr>
          <w:p w14:paraId="6ED9FD3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3BD5092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76CD81C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44F869E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0903051B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502307FA" w14:textId="77777777">
        <w:trPr>
          <w:trHeight w:val="440"/>
          <w:jc w:val="center"/>
        </w:trPr>
        <w:tc>
          <w:tcPr>
            <w:tcW w:w="840" w:type="dxa"/>
            <w:vMerge/>
          </w:tcPr>
          <w:p w14:paraId="766EA87D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0E42C0FE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31F2943C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C(C-A)相</w:t>
            </w:r>
          </w:p>
        </w:tc>
        <w:tc>
          <w:tcPr>
            <w:tcW w:w="1820" w:type="dxa"/>
            <w:vAlign w:val="center"/>
          </w:tcPr>
          <w:p w14:paraId="422D91F8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6945BE9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33ACBAF6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048D33A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38026D2C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1ED38EB3" w14:textId="77777777">
        <w:trPr>
          <w:trHeight w:val="320"/>
          <w:jc w:val="center"/>
        </w:trPr>
        <w:tc>
          <w:tcPr>
            <w:tcW w:w="840" w:type="dxa"/>
            <w:vMerge/>
          </w:tcPr>
          <w:p w14:paraId="6AF5D73C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 w:val="restart"/>
            <w:vAlign w:val="center"/>
          </w:tcPr>
          <w:p w14:paraId="744F1BB2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Ⅲ</w:t>
            </w:r>
          </w:p>
        </w:tc>
        <w:tc>
          <w:tcPr>
            <w:tcW w:w="1820" w:type="dxa"/>
            <w:gridSpan w:val="2"/>
            <w:vAlign w:val="center"/>
          </w:tcPr>
          <w:p w14:paraId="19E66218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A(A-B)相</w:t>
            </w:r>
          </w:p>
        </w:tc>
        <w:tc>
          <w:tcPr>
            <w:tcW w:w="1820" w:type="dxa"/>
            <w:vAlign w:val="center"/>
          </w:tcPr>
          <w:p w14:paraId="364DF1E2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674549A9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6827BB1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5740AA3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 w:val="restart"/>
            <w:vAlign w:val="center"/>
          </w:tcPr>
          <w:p w14:paraId="66CE991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8ECE2DF" w14:textId="77777777">
        <w:trPr>
          <w:trHeight w:val="360"/>
          <w:jc w:val="center"/>
        </w:trPr>
        <w:tc>
          <w:tcPr>
            <w:tcW w:w="840" w:type="dxa"/>
            <w:vMerge/>
          </w:tcPr>
          <w:p w14:paraId="35163B3A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30EADD83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3D40C255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B(B-C)相</w:t>
            </w:r>
          </w:p>
        </w:tc>
        <w:tc>
          <w:tcPr>
            <w:tcW w:w="1820" w:type="dxa"/>
            <w:vAlign w:val="center"/>
          </w:tcPr>
          <w:p w14:paraId="786C0540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6312684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54383C2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0C68400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166DAF5B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2E9A244D" w14:textId="77777777">
        <w:trPr>
          <w:trHeight w:val="440"/>
          <w:jc w:val="center"/>
        </w:trPr>
        <w:tc>
          <w:tcPr>
            <w:tcW w:w="840" w:type="dxa"/>
            <w:vMerge/>
          </w:tcPr>
          <w:p w14:paraId="02C829F5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53FE3E2C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5BA3F13B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C(C-A)相</w:t>
            </w:r>
          </w:p>
        </w:tc>
        <w:tc>
          <w:tcPr>
            <w:tcW w:w="1820" w:type="dxa"/>
            <w:vAlign w:val="center"/>
          </w:tcPr>
          <w:p w14:paraId="3B6A4DB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833FA7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7D1C554F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4301ACD0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324F7DCE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20DD2187" w14:textId="77777777">
        <w:trPr>
          <w:trHeight w:val="360"/>
          <w:jc w:val="center"/>
        </w:trPr>
        <w:tc>
          <w:tcPr>
            <w:tcW w:w="840" w:type="dxa"/>
            <w:vMerge/>
          </w:tcPr>
          <w:p w14:paraId="6A6F56FE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 w:val="restart"/>
            <w:vAlign w:val="center"/>
          </w:tcPr>
          <w:p w14:paraId="4C6930E1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Ⅳ</w:t>
            </w:r>
          </w:p>
        </w:tc>
        <w:tc>
          <w:tcPr>
            <w:tcW w:w="1820" w:type="dxa"/>
            <w:gridSpan w:val="2"/>
            <w:vAlign w:val="center"/>
          </w:tcPr>
          <w:p w14:paraId="7A850313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A(A-B)相</w:t>
            </w:r>
          </w:p>
        </w:tc>
        <w:tc>
          <w:tcPr>
            <w:tcW w:w="1820" w:type="dxa"/>
            <w:vAlign w:val="center"/>
          </w:tcPr>
          <w:p w14:paraId="5BD3D9D9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6959540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22F9E74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682ACBAF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 w:val="restart"/>
            <w:vAlign w:val="center"/>
          </w:tcPr>
          <w:p w14:paraId="4CD4F58E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69AA4644" w14:textId="77777777">
        <w:trPr>
          <w:trHeight w:val="360"/>
          <w:jc w:val="center"/>
        </w:trPr>
        <w:tc>
          <w:tcPr>
            <w:tcW w:w="840" w:type="dxa"/>
            <w:vMerge/>
          </w:tcPr>
          <w:p w14:paraId="5E5C02D2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0AE516C5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11A74D4D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B(B-C)相</w:t>
            </w:r>
          </w:p>
        </w:tc>
        <w:tc>
          <w:tcPr>
            <w:tcW w:w="1820" w:type="dxa"/>
            <w:vAlign w:val="center"/>
          </w:tcPr>
          <w:p w14:paraId="5A4D2C42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5DA7BD09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070BF30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7077884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34B39D67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6A15E2D6" w14:textId="77777777">
        <w:trPr>
          <w:trHeight w:val="340"/>
          <w:jc w:val="center"/>
        </w:trPr>
        <w:tc>
          <w:tcPr>
            <w:tcW w:w="840" w:type="dxa"/>
            <w:vMerge/>
          </w:tcPr>
          <w:p w14:paraId="44569457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4885AE30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4B784672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C(C-A)相</w:t>
            </w:r>
          </w:p>
        </w:tc>
        <w:tc>
          <w:tcPr>
            <w:tcW w:w="1820" w:type="dxa"/>
            <w:vAlign w:val="center"/>
          </w:tcPr>
          <w:p w14:paraId="6033698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2F64C31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479C97F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5D7F371F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74729047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6306C2EA" w14:textId="77777777">
        <w:trPr>
          <w:trHeight w:val="440"/>
          <w:jc w:val="center"/>
        </w:trPr>
        <w:tc>
          <w:tcPr>
            <w:tcW w:w="840" w:type="dxa"/>
            <w:vMerge/>
          </w:tcPr>
          <w:p w14:paraId="64AC0D12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 w:val="restart"/>
            <w:vAlign w:val="center"/>
          </w:tcPr>
          <w:p w14:paraId="377E69DE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v</w:t>
            </w:r>
          </w:p>
        </w:tc>
        <w:tc>
          <w:tcPr>
            <w:tcW w:w="1820" w:type="dxa"/>
            <w:gridSpan w:val="2"/>
            <w:vAlign w:val="center"/>
          </w:tcPr>
          <w:p w14:paraId="07B04CEF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A(A-B)相</w:t>
            </w:r>
          </w:p>
        </w:tc>
        <w:tc>
          <w:tcPr>
            <w:tcW w:w="1820" w:type="dxa"/>
            <w:vAlign w:val="center"/>
          </w:tcPr>
          <w:p w14:paraId="118413C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12F7F13F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4CEEAE9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7BACB33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 w:val="restart"/>
            <w:vAlign w:val="center"/>
          </w:tcPr>
          <w:p w14:paraId="2B6529F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2B3BFDE" w14:textId="77777777">
        <w:trPr>
          <w:trHeight w:val="340"/>
          <w:jc w:val="center"/>
        </w:trPr>
        <w:tc>
          <w:tcPr>
            <w:tcW w:w="840" w:type="dxa"/>
            <w:vMerge/>
          </w:tcPr>
          <w:p w14:paraId="157065F9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1404C891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168F249E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B(B-C)相</w:t>
            </w:r>
          </w:p>
        </w:tc>
        <w:tc>
          <w:tcPr>
            <w:tcW w:w="1820" w:type="dxa"/>
            <w:vAlign w:val="center"/>
          </w:tcPr>
          <w:p w14:paraId="0C7C6EE2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1CB6916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22F4997F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1CB173C2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5EB28C0D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16A5D1C8" w14:textId="77777777">
        <w:trPr>
          <w:trHeight w:val="480"/>
          <w:jc w:val="center"/>
        </w:trPr>
        <w:tc>
          <w:tcPr>
            <w:tcW w:w="840" w:type="dxa"/>
            <w:vMerge/>
          </w:tcPr>
          <w:p w14:paraId="44D465C4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2350D9F0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6FC58C79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C(C-A)相</w:t>
            </w:r>
          </w:p>
        </w:tc>
        <w:tc>
          <w:tcPr>
            <w:tcW w:w="1820" w:type="dxa"/>
            <w:vAlign w:val="center"/>
          </w:tcPr>
          <w:p w14:paraId="08AAF852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220506B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35DFFC7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6CE53479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301AFE98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1484E88E" w14:textId="77777777">
        <w:trPr>
          <w:trHeight w:val="340"/>
          <w:jc w:val="center"/>
        </w:trPr>
        <w:tc>
          <w:tcPr>
            <w:tcW w:w="1680" w:type="dxa"/>
            <w:gridSpan w:val="2"/>
            <w:vMerge w:val="restart"/>
            <w:vAlign w:val="center"/>
          </w:tcPr>
          <w:p w14:paraId="726DA0D9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低压侧</w:t>
            </w:r>
          </w:p>
        </w:tc>
        <w:tc>
          <w:tcPr>
            <w:tcW w:w="1820" w:type="dxa"/>
            <w:gridSpan w:val="2"/>
            <w:vAlign w:val="center"/>
          </w:tcPr>
          <w:p w14:paraId="72C091B3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a(a-b)相</w:t>
            </w:r>
          </w:p>
        </w:tc>
        <w:tc>
          <w:tcPr>
            <w:tcW w:w="1820" w:type="dxa"/>
            <w:vAlign w:val="center"/>
          </w:tcPr>
          <w:p w14:paraId="60A27D6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54B0EE18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22AAF23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131B56F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 w:val="restart"/>
            <w:vAlign w:val="center"/>
          </w:tcPr>
          <w:p w14:paraId="1AE3140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7BFC56F1" w14:textId="77777777">
        <w:trPr>
          <w:trHeight w:val="300"/>
          <w:jc w:val="center"/>
        </w:trPr>
        <w:tc>
          <w:tcPr>
            <w:tcW w:w="1680" w:type="dxa"/>
            <w:gridSpan w:val="2"/>
            <w:vMerge/>
          </w:tcPr>
          <w:p w14:paraId="49DA3B0B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5417FC52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b(b-c)相</w:t>
            </w:r>
          </w:p>
        </w:tc>
        <w:tc>
          <w:tcPr>
            <w:tcW w:w="1820" w:type="dxa"/>
            <w:vAlign w:val="center"/>
          </w:tcPr>
          <w:p w14:paraId="3737C22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11F853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61467A4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67CDD3D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5E444448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758FB2C6" w14:textId="77777777">
        <w:trPr>
          <w:trHeight w:val="480"/>
          <w:jc w:val="center"/>
        </w:trPr>
        <w:tc>
          <w:tcPr>
            <w:tcW w:w="1680" w:type="dxa"/>
            <w:gridSpan w:val="2"/>
            <w:vMerge/>
          </w:tcPr>
          <w:p w14:paraId="1AA0651F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16541C9F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c(c-a)相</w:t>
            </w:r>
          </w:p>
        </w:tc>
        <w:tc>
          <w:tcPr>
            <w:tcW w:w="1820" w:type="dxa"/>
            <w:vAlign w:val="center"/>
          </w:tcPr>
          <w:p w14:paraId="33DAC8BE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6B53F7B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0F53076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7F4F4DF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206FA167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1BC9F5EA" w14:textId="77777777">
        <w:trPr>
          <w:trHeight w:val="340"/>
          <w:jc w:val="center"/>
        </w:trPr>
        <w:tc>
          <w:tcPr>
            <w:tcW w:w="2180" w:type="dxa"/>
            <w:gridSpan w:val="3"/>
            <w:vAlign w:val="center"/>
          </w:tcPr>
          <w:p w14:paraId="24CA4546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60" w:type="dxa"/>
            <w:gridSpan w:val="9"/>
            <w:vAlign w:val="center"/>
          </w:tcPr>
          <w:p w14:paraId="7ED06545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环境温度：     ℃    油温：    ℃</w:t>
            </w:r>
          </w:p>
        </w:tc>
      </w:tr>
      <w:tr w:rsidR="003B188E" w:rsidRPr="00624D73" w14:paraId="78F85F0C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2DEBD093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60" w:type="dxa"/>
            <w:gridSpan w:val="9"/>
            <w:vAlign w:val="center"/>
          </w:tcPr>
          <w:p w14:paraId="4AAD6494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4D8F0716" w14:textId="77777777">
        <w:trPr>
          <w:trHeight w:val="320"/>
          <w:jc w:val="center"/>
        </w:trPr>
        <w:tc>
          <w:tcPr>
            <w:tcW w:w="2180" w:type="dxa"/>
            <w:gridSpan w:val="3"/>
            <w:vAlign w:val="center"/>
          </w:tcPr>
          <w:p w14:paraId="6B635507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80" w:type="dxa"/>
            <w:gridSpan w:val="3"/>
            <w:vAlign w:val="center"/>
          </w:tcPr>
          <w:p w14:paraId="5CC1EF8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3"/>
            <w:vAlign w:val="center"/>
          </w:tcPr>
          <w:p w14:paraId="170F8708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340" w:type="dxa"/>
            <w:gridSpan w:val="3"/>
            <w:vAlign w:val="center"/>
          </w:tcPr>
          <w:p w14:paraId="49BC0816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年    月   日</w:t>
            </w:r>
          </w:p>
        </w:tc>
      </w:tr>
    </w:tbl>
    <w:p w14:paraId="030FC1B2" w14:textId="77777777" w:rsidR="003B188E" w:rsidRDefault="003B188E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0E866FF5" w14:textId="77777777" w:rsidR="003B188E" w:rsidRDefault="003B188E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0961CDE4" w14:textId="77777777" w:rsidR="00D13693" w:rsidRDefault="00D13693">
      <w:pPr>
        <w:wordWrap w:val="0"/>
        <w:spacing w:after="0" w:line="480" w:lineRule="atLeast"/>
        <w:ind w:right="4160"/>
        <w:jc w:val="right"/>
        <w:textAlignment w:val="baseline"/>
        <w:rPr>
          <w:rFonts w:ascii="黑体" w:eastAsia="黑体" w:hAnsi="黑体" w:cs="黑体" w:hint="eastAsia"/>
          <w:color w:val="000000"/>
          <w:sz w:val="14"/>
        </w:rPr>
      </w:pPr>
    </w:p>
    <w:p w14:paraId="4943AC63" w14:textId="547DF392" w:rsidR="003B188E" w:rsidRDefault="003B188E" w:rsidP="00D13693">
      <w:pPr>
        <w:spacing w:after="0" w:line="480" w:lineRule="atLeast"/>
        <w:ind w:right="4160"/>
        <w:jc w:val="right"/>
        <w:textAlignment w:val="baseline"/>
        <w:rPr>
          <w:rFonts w:hint="eastAsia"/>
          <w:sz w:val="35"/>
        </w:rPr>
      </w:pPr>
    </w:p>
    <w:tbl>
      <w:tblPr>
        <w:tblW w:w="0" w:type="auto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180"/>
        <w:gridCol w:w="1120"/>
        <w:gridCol w:w="1000"/>
        <w:gridCol w:w="820"/>
        <w:gridCol w:w="560"/>
        <w:gridCol w:w="580"/>
        <w:gridCol w:w="380"/>
        <w:gridCol w:w="680"/>
        <w:gridCol w:w="720"/>
        <w:gridCol w:w="640"/>
        <w:gridCol w:w="1040"/>
        <w:gridCol w:w="1440"/>
      </w:tblGrid>
      <w:tr w:rsidR="003B188E" w:rsidRPr="00624D73" w14:paraId="5ED6E094" w14:textId="77777777">
        <w:trPr>
          <w:trHeight w:val="360"/>
        </w:trPr>
        <w:tc>
          <w:tcPr>
            <w:tcW w:w="9980" w:type="dxa"/>
            <w:gridSpan w:val="13"/>
            <w:vAlign w:val="center"/>
          </w:tcPr>
          <w:p w14:paraId="443921EA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4、所有分接头的电压比及接线组别</w:t>
            </w:r>
          </w:p>
        </w:tc>
      </w:tr>
      <w:tr w:rsidR="003B188E" w:rsidRPr="00624D73" w14:paraId="1971E72C" w14:textId="77777777">
        <w:trPr>
          <w:trHeight w:val="380"/>
        </w:trPr>
        <w:tc>
          <w:tcPr>
            <w:tcW w:w="820" w:type="dxa"/>
            <w:vMerge w:val="restart"/>
            <w:vAlign w:val="center"/>
          </w:tcPr>
          <w:p w14:paraId="74726E0C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分接开关位置</w:t>
            </w:r>
          </w:p>
        </w:tc>
        <w:tc>
          <w:tcPr>
            <w:tcW w:w="9160" w:type="dxa"/>
            <w:gridSpan w:val="12"/>
            <w:vAlign w:val="center"/>
          </w:tcPr>
          <w:p w14:paraId="64F4ABDB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高压/低压</w:t>
            </w:r>
          </w:p>
        </w:tc>
      </w:tr>
      <w:tr w:rsidR="003B188E" w:rsidRPr="00624D73" w14:paraId="2A80E785" w14:textId="77777777">
        <w:trPr>
          <w:trHeight w:val="400"/>
        </w:trPr>
        <w:tc>
          <w:tcPr>
            <w:tcW w:w="820" w:type="dxa"/>
            <w:vMerge/>
          </w:tcPr>
          <w:p w14:paraId="41BE4B11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2300" w:type="dxa"/>
            <w:gridSpan w:val="3"/>
            <w:vAlign w:val="center"/>
          </w:tcPr>
          <w:p w14:paraId="3C529AFA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计算变化</w:t>
            </w:r>
          </w:p>
        </w:tc>
        <w:tc>
          <w:tcPr>
            <w:tcW w:w="2340" w:type="dxa"/>
            <w:gridSpan w:val="4"/>
            <w:vAlign w:val="center"/>
          </w:tcPr>
          <w:p w14:paraId="48102D74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AB/ ab误差</w:t>
            </w:r>
          </w:p>
        </w:tc>
        <w:tc>
          <w:tcPr>
            <w:tcW w:w="2040" w:type="dxa"/>
            <w:gridSpan w:val="3"/>
            <w:vAlign w:val="center"/>
          </w:tcPr>
          <w:p w14:paraId="2FACA3AB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BC/ </w:t>
            </w:r>
            <w:proofErr w:type="spellStart"/>
            <w:r w:rsidRPr="00624D73">
              <w:rPr>
                <w:rFonts w:ascii="宋体" w:eastAsia="宋体" w:hAnsi="宋体" w:cs="宋体"/>
                <w:color w:val="000000"/>
                <w:sz w:val="24"/>
              </w:rPr>
              <w:t>bc</w:t>
            </w:r>
            <w:proofErr w:type="spellEnd"/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误差</w:t>
            </w:r>
          </w:p>
        </w:tc>
        <w:tc>
          <w:tcPr>
            <w:tcW w:w="2480" w:type="dxa"/>
            <w:gridSpan w:val="2"/>
            <w:vAlign w:val="center"/>
          </w:tcPr>
          <w:p w14:paraId="0D0F9983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CA/ ca误差</w:t>
            </w:r>
          </w:p>
        </w:tc>
      </w:tr>
      <w:tr w:rsidR="003B188E" w:rsidRPr="00624D73" w14:paraId="5EAB2EA7" w14:textId="77777777">
        <w:trPr>
          <w:trHeight w:val="400"/>
        </w:trPr>
        <w:tc>
          <w:tcPr>
            <w:tcW w:w="820" w:type="dxa"/>
            <w:vAlign w:val="center"/>
          </w:tcPr>
          <w:p w14:paraId="2E3EA43F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2300" w:type="dxa"/>
            <w:gridSpan w:val="3"/>
            <w:vAlign w:val="center"/>
          </w:tcPr>
          <w:p w14:paraId="342FD0F1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4"/>
            <w:vAlign w:val="center"/>
          </w:tcPr>
          <w:p w14:paraId="296F6F0A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3303A308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Align w:val="center"/>
          </w:tcPr>
          <w:p w14:paraId="2D923FE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3C3839FF" w14:textId="77777777">
        <w:trPr>
          <w:trHeight w:val="360"/>
        </w:trPr>
        <w:tc>
          <w:tcPr>
            <w:tcW w:w="820" w:type="dxa"/>
            <w:vAlign w:val="center"/>
          </w:tcPr>
          <w:p w14:paraId="6829A86A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Ⅱ</w:t>
            </w:r>
          </w:p>
        </w:tc>
        <w:tc>
          <w:tcPr>
            <w:tcW w:w="2300" w:type="dxa"/>
            <w:gridSpan w:val="3"/>
            <w:vAlign w:val="center"/>
          </w:tcPr>
          <w:p w14:paraId="212ECBFE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4"/>
            <w:vAlign w:val="center"/>
          </w:tcPr>
          <w:p w14:paraId="1B548ED1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15F79C9A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Align w:val="center"/>
          </w:tcPr>
          <w:p w14:paraId="573F8E05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F7FC4F8" w14:textId="77777777">
        <w:trPr>
          <w:trHeight w:val="360"/>
        </w:trPr>
        <w:tc>
          <w:tcPr>
            <w:tcW w:w="820" w:type="dxa"/>
            <w:vAlign w:val="center"/>
          </w:tcPr>
          <w:p w14:paraId="5415BFDB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Ⅲ</w:t>
            </w:r>
          </w:p>
        </w:tc>
        <w:tc>
          <w:tcPr>
            <w:tcW w:w="2300" w:type="dxa"/>
            <w:gridSpan w:val="3"/>
            <w:vAlign w:val="center"/>
          </w:tcPr>
          <w:p w14:paraId="616E14B1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4"/>
            <w:vAlign w:val="center"/>
          </w:tcPr>
          <w:p w14:paraId="571CA5D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0113E7C8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Align w:val="center"/>
          </w:tcPr>
          <w:p w14:paraId="73AF849F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73C5BBAF" w14:textId="77777777">
        <w:trPr>
          <w:trHeight w:val="380"/>
        </w:trPr>
        <w:tc>
          <w:tcPr>
            <w:tcW w:w="820" w:type="dxa"/>
            <w:vAlign w:val="center"/>
          </w:tcPr>
          <w:p w14:paraId="53B43130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Ⅳ</w:t>
            </w:r>
          </w:p>
        </w:tc>
        <w:tc>
          <w:tcPr>
            <w:tcW w:w="2300" w:type="dxa"/>
            <w:gridSpan w:val="3"/>
            <w:vAlign w:val="center"/>
          </w:tcPr>
          <w:p w14:paraId="42CFE923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4"/>
            <w:vAlign w:val="center"/>
          </w:tcPr>
          <w:p w14:paraId="3D2FB05E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698DD904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Align w:val="center"/>
          </w:tcPr>
          <w:p w14:paraId="01CB6A9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05CC57E" w14:textId="77777777">
        <w:trPr>
          <w:trHeight w:val="380"/>
        </w:trPr>
        <w:tc>
          <w:tcPr>
            <w:tcW w:w="820" w:type="dxa"/>
            <w:vAlign w:val="center"/>
          </w:tcPr>
          <w:p w14:paraId="03BE20B1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V</w:t>
            </w:r>
          </w:p>
        </w:tc>
        <w:tc>
          <w:tcPr>
            <w:tcW w:w="2300" w:type="dxa"/>
            <w:gridSpan w:val="3"/>
            <w:vAlign w:val="center"/>
          </w:tcPr>
          <w:p w14:paraId="2FF8D0F0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4"/>
            <w:vAlign w:val="center"/>
          </w:tcPr>
          <w:p w14:paraId="77744839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4303A606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Align w:val="center"/>
          </w:tcPr>
          <w:p w14:paraId="7E04FCA2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10269F5" w14:textId="77777777">
        <w:trPr>
          <w:trHeight w:val="360"/>
        </w:trPr>
        <w:tc>
          <w:tcPr>
            <w:tcW w:w="3120" w:type="dxa"/>
            <w:gridSpan w:val="4"/>
            <w:vAlign w:val="center"/>
          </w:tcPr>
          <w:p w14:paraId="22114951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三相接线组别</w:t>
            </w:r>
          </w:p>
        </w:tc>
        <w:tc>
          <w:tcPr>
            <w:tcW w:w="6860" w:type="dxa"/>
            <w:gridSpan w:val="9"/>
            <w:vAlign w:val="center"/>
          </w:tcPr>
          <w:p w14:paraId="0C367A67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19C5AE8C" w14:textId="77777777">
        <w:trPr>
          <w:trHeight w:val="400"/>
        </w:trPr>
        <w:tc>
          <w:tcPr>
            <w:tcW w:w="2120" w:type="dxa"/>
            <w:gridSpan w:val="3"/>
            <w:vAlign w:val="center"/>
          </w:tcPr>
          <w:p w14:paraId="74A799BE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60" w:type="dxa"/>
            <w:gridSpan w:val="10"/>
            <w:vAlign w:val="center"/>
          </w:tcPr>
          <w:p w14:paraId="5CC201A3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053FB4F2" w14:textId="77777777">
        <w:trPr>
          <w:trHeight w:val="420"/>
        </w:trPr>
        <w:tc>
          <w:tcPr>
            <w:tcW w:w="2120" w:type="dxa"/>
            <w:gridSpan w:val="3"/>
            <w:vAlign w:val="center"/>
          </w:tcPr>
          <w:p w14:paraId="4FC5ECA7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20" w:type="dxa"/>
            <w:gridSpan w:val="6"/>
            <w:vAlign w:val="center"/>
          </w:tcPr>
          <w:p w14:paraId="77149A8E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6C7A3C42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0" w:type="dxa"/>
            <w:gridSpan w:val="2"/>
            <w:vAlign w:val="center"/>
          </w:tcPr>
          <w:p w14:paraId="2866A7CA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 年     月     日</w:t>
            </w:r>
          </w:p>
        </w:tc>
      </w:tr>
      <w:tr w:rsidR="003B188E" w:rsidRPr="00624D73" w14:paraId="349FEFAE" w14:textId="77777777">
        <w:trPr>
          <w:trHeight w:val="360"/>
        </w:trPr>
        <w:tc>
          <w:tcPr>
            <w:tcW w:w="9980" w:type="dxa"/>
            <w:gridSpan w:val="13"/>
            <w:vAlign w:val="center"/>
          </w:tcPr>
          <w:p w14:paraId="780D631B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5、绕组连同套管的绝缘电阻、吸收比</w:t>
            </w:r>
          </w:p>
        </w:tc>
      </w:tr>
      <w:tr w:rsidR="003B188E" w:rsidRPr="00624D73" w14:paraId="77403C39" w14:textId="77777777">
        <w:trPr>
          <w:trHeight w:val="340"/>
        </w:trPr>
        <w:tc>
          <w:tcPr>
            <w:tcW w:w="2120" w:type="dxa"/>
            <w:gridSpan w:val="3"/>
            <w:vMerge w:val="restart"/>
            <w:vAlign w:val="center"/>
          </w:tcPr>
          <w:p w14:paraId="76BABD33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测试绕组</w:t>
            </w:r>
          </w:p>
        </w:tc>
        <w:tc>
          <w:tcPr>
            <w:tcW w:w="4740" w:type="dxa"/>
            <w:gridSpan w:val="7"/>
            <w:vAlign w:val="center"/>
          </w:tcPr>
          <w:p w14:paraId="74F9494E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3120" w:type="dxa"/>
            <w:gridSpan w:val="3"/>
            <w:vAlign w:val="center"/>
          </w:tcPr>
          <w:p w14:paraId="1A7E383D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吸收比</w:t>
            </w:r>
          </w:p>
        </w:tc>
      </w:tr>
      <w:tr w:rsidR="003B188E" w:rsidRPr="00624D73" w14:paraId="228B955C" w14:textId="77777777">
        <w:trPr>
          <w:trHeight w:val="460"/>
        </w:trPr>
        <w:tc>
          <w:tcPr>
            <w:tcW w:w="2120" w:type="dxa"/>
            <w:gridSpan w:val="3"/>
            <w:vMerge/>
          </w:tcPr>
          <w:p w14:paraId="76533C28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2380" w:type="dxa"/>
            <w:gridSpan w:val="3"/>
            <w:vAlign w:val="center"/>
          </w:tcPr>
          <w:p w14:paraId="7237C8A2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15s</w:t>
            </w:r>
          </w:p>
        </w:tc>
        <w:tc>
          <w:tcPr>
            <w:tcW w:w="2360" w:type="dxa"/>
            <w:gridSpan w:val="4"/>
            <w:vAlign w:val="center"/>
          </w:tcPr>
          <w:p w14:paraId="6118E3AA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60s</w:t>
            </w:r>
          </w:p>
        </w:tc>
        <w:tc>
          <w:tcPr>
            <w:tcW w:w="3120" w:type="dxa"/>
            <w:gridSpan w:val="3"/>
            <w:vAlign w:val="center"/>
          </w:tcPr>
          <w:p w14:paraId="12E2D17E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R60s/R15s</w:t>
            </w:r>
          </w:p>
        </w:tc>
      </w:tr>
      <w:tr w:rsidR="003B188E" w:rsidRPr="00624D73" w14:paraId="31872F66" w14:textId="77777777">
        <w:trPr>
          <w:trHeight w:val="380"/>
        </w:trPr>
        <w:tc>
          <w:tcPr>
            <w:tcW w:w="2120" w:type="dxa"/>
            <w:gridSpan w:val="3"/>
            <w:vAlign w:val="center"/>
          </w:tcPr>
          <w:p w14:paraId="5FEDA1F1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高压对低压及地</w:t>
            </w:r>
          </w:p>
        </w:tc>
        <w:tc>
          <w:tcPr>
            <w:tcW w:w="2380" w:type="dxa"/>
            <w:gridSpan w:val="3"/>
            <w:vAlign w:val="center"/>
          </w:tcPr>
          <w:p w14:paraId="3A6A8B3E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246CAA8F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20" w:type="dxa"/>
            <w:gridSpan w:val="3"/>
            <w:vAlign w:val="center"/>
          </w:tcPr>
          <w:p w14:paraId="77D7EC0A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1D44F706" w14:textId="77777777">
        <w:trPr>
          <w:trHeight w:val="380"/>
        </w:trPr>
        <w:tc>
          <w:tcPr>
            <w:tcW w:w="2120" w:type="dxa"/>
            <w:gridSpan w:val="3"/>
            <w:vAlign w:val="center"/>
          </w:tcPr>
          <w:p w14:paraId="2A3227F5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低压对低压及地</w:t>
            </w:r>
          </w:p>
        </w:tc>
        <w:tc>
          <w:tcPr>
            <w:tcW w:w="2380" w:type="dxa"/>
            <w:gridSpan w:val="3"/>
            <w:vAlign w:val="center"/>
          </w:tcPr>
          <w:p w14:paraId="6133BBEB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18BCFF04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20" w:type="dxa"/>
            <w:gridSpan w:val="3"/>
            <w:vAlign w:val="center"/>
          </w:tcPr>
          <w:p w14:paraId="258FEB5C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64CCA091" w14:textId="77777777">
        <w:trPr>
          <w:trHeight w:val="340"/>
        </w:trPr>
        <w:tc>
          <w:tcPr>
            <w:tcW w:w="2120" w:type="dxa"/>
            <w:gridSpan w:val="3"/>
            <w:vAlign w:val="center"/>
          </w:tcPr>
          <w:p w14:paraId="79C56968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60" w:type="dxa"/>
            <w:gridSpan w:val="10"/>
            <w:vAlign w:val="center"/>
          </w:tcPr>
          <w:p w14:paraId="2569BEE2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  ℃    湿度：     %</w:t>
            </w:r>
          </w:p>
        </w:tc>
      </w:tr>
      <w:tr w:rsidR="003B188E" w:rsidRPr="00624D73" w14:paraId="0F5969D3" w14:textId="77777777">
        <w:trPr>
          <w:trHeight w:val="380"/>
        </w:trPr>
        <w:tc>
          <w:tcPr>
            <w:tcW w:w="2120" w:type="dxa"/>
            <w:gridSpan w:val="3"/>
            <w:vAlign w:val="center"/>
          </w:tcPr>
          <w:p w14:paraId="1938CAEC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60" w:type="dxa"/>
            <w:gridSpan w:val="10"/>
            <w:vAlign w:val="center"/>
          </w:tcPr>
          <w:p w14:paraId="32CD76F5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592A63E5" w14:textId="77777777">
        <w:trPr>
          <w:trHeight w:val="380"/>
        </w:trPr>
        <w:tc>
          <w:tcPr>
            <w:tcW w:w="2120" w:type="dxa"/>
            <w:gridSpan w:val="3"/>
            <w:vAlign w:val="center"/>
          </w:tcPr>
          <w:p w14:paraId="743D8ECD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20" w:type="dxa"/>
            <w:gridSpan w:val="6"/>
            <w:vAlign w:val="center"/>
          </w:tcPr>
          <w:p w14:paraId="789C55CA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20942863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0" w:type="dxa"/>
            <w:gridSpan w:val="2"/>
            <w:vAlign w:val="center"/>
          </w:tcPr>
          <w:p w14:paraId="6EDE1722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年     月      日</w:t>
            </w:r>
          </w:p>
        </w:tc>
      </w:tr>
      <w:tr w:rsidR="003B188E" w:rsidRPr="00624D73" w14:paraId="24F469F6" w14:textId="77777777">
        <w:trPr>
          <w:trHeight w:val="300"/>
        </w:trPr>
        <w:tc>
          <w:tcPr>
            <w:tcW w:w="9980" w:type="dxa"/>
            <w:gridSpan w:val="13"/>
            <w:vAlign w:val="center"/>
          </w:tcPr>
          <w:p w14:paraId="4A471B70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6、绕组连同套管的交流耐压试验</w:t>
            </w:r>
          </w:p>
        </w:tc>
      </w:tr>
      <w:tr w:rsidR="003B188E" w:rsidRPr="00624D73" w14:paraId="371F42CE" w14:textId="77777777">
        <w:trPr>
          <w:trHeight w:val="880"/>
        </w:trPr>
        <w:tc>
          <w:tcPr>
            <w:tcW w:w="2120" w:type="dxa"/>
            <w:gridSpan w:val="3"/>
            <w:vAlign w:val="center"/>
          </w:tcPr>
          <w:p w14:paraId="4F91C6C7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测试绕组</w:t>
            </w:r>
          </w:p>
        </w:tc>
        <w:tc>
          <w:tcPr>
            <w:tcW w:w="1820" w:type="dxa"/>
            <w:gridSpan w:val="2"/>
            <w:vAlign w:val="center"/>
          </w:tcPr>
          <w:p w14:paraId="268393EA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试前绝缘(MQ)</w:t>
            </w:r>
          </w:p>
        </w:tc>
        <w:tc>
          <w:tcPr>
            <w:tcW w:w="1140" w:type="dxa"/>
            <w:gridSpan w:val="2"/>
            <w:vAlign w:val="center"/>
          </w:tcPr>
          <w:p w14:paraId="20CE46C2" w14:textId="77777777" w:rsidR="003B188E" w:rsidRPr="00624D73" w:rsidRDefault="00000000">
            <w:pPr>
              <w:wordWrap w:val="0"/>
              <w:spacing w:after="0" w:line="400" w:lineRule="atLeast"/>
              <w:ind w:left="10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试后绝缘</w:t>
            </w:r>
          </w:p>
          <w:p w14:paraId="247D56A5" w14:textId="77777777" w:rsidR="003B188E" w:rsidRPr="00624D73" w:rsidRDefault="00000000">
            <w:pPr>
              <w:wordWrap w:val="0"/>
              <w:spacing w:after="0" w:line="400" w:lineRule="atLeast"/>
              <w:ind w:left="20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060" w:type="dxa"/>
            <w:gridSpan w:val="2"/>
            <w:vAlign w:val="center"/>
          </w:tcPr>
          <w:p w14:paraId="7771CD6E" w14:textId="77777777" w:rsidR="003B188E" w:rsidRPr="00624D73" w:rsidRDefault="00000000">
            <w:pPr>
              <w:wordWrap w:val="0"/>
              <w:spacing w:after="0" w:line="400" w:lineRule="atLeast"/>
              <w:ind w:left="4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出厂耐压值</w:t>
            </w:r>
          </w:p>
          <w:p w14:paraId="63E2FED4" w14:textId="77777777" w:rsidR="003B188E" w:rsidRPr="00624D73" w:rsidRDefault="00000000">
            <w:pPr>
              <w:wordWrap w:val="0"/>
              <w:spacing w:after="0" w:line="40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1360" w:type="dxa"/>
            <w:gridSpan w:val="2"/>
            <w:vAlign w:val="center"/>
          </w:tcPr>
          <w:p w14:paraId="1656ED40" w14:textId="77777777" w:rsidR="003B188E" w:rsidRPr="00624D73" w:rsidRDefault="00000000">
            <w:pPr>
              <w:wordWrap w:val="0"/>
              <w:spacing w:after="0" w:line="400" w:lineRule="atLeast"/>
              <w:ind w:left="22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试验电压</w:t>
            </w:r>
          </w:p>
          <w:p w14:paraId="1FD868C0" w14:textId="77777777" w:rsidR="003B188E" w:rsidRPr="00624D73" w:rsidRDefault="00000000">
            <w:pPr>
              <w:wordWrap w:val="0"/>
              <w:spacing w:after="0" w:line="400" w:lineRule="atLeast"/>
              <w:ind w:left="32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1040" w:type="dxa"/>
            <w:vAlign w:val="center"/>
          </w:tcPr>
          <w:p w14:paraId="4C373F94" w14:textId="77777777" w:rsidR="003B188E" w:rsidRPr="00624D73" w:rsidRDefault="00000000">
            <w:pPr>
              <w:wordWrap w:val="0"/>
              <w:spacing w:after="0" w:line="4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试验频率</w:t>
            </w:r>
          </w:p>
          <w:p w14:paraId="7E8EE295" w14:textId="77777777" w:rsidR="003B188E" w:rsidRPr="00624D73" w:rsidRDefault="00000000">
            <w:pPr>
              <w:wordWrap w:val="0"/>
              <w:spacing w:after="0" w:line="400" w:lineRule="atLeast"/>
              <w:ind w:left="140"/>
              <w:jc w:val="both"/>
              <w:textAlignment w:val="baseline"/>
              <w:rPr>
                <w:rFonts w:hint="eastAsia"/>
                <w:sz w:val="24"/>
              </w:rPr>
            </w:pPr>
            <w:proofErr w:type="gramStart"/>
            <w:r w:rsidRPr="00624D73">
              <w:rPr>
                <w:rFonts w:ascii="宋体" w:eastAsia="宋体" w:hAnsi="宋体" w:cs="宋体"/>
                <w:color w:val="000000"/>
                <w:sz w:val="24"/>
              </w:rPr>
              <w:t>( Hz</w:t>
            </w:r>
            <w:proofErr w:type="gramEnd"/>
            <w:r w:rsidRPr="00624D73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440" w:type="dxa"/>
            <w:vAlign w:val="center"/>
          </w:tcPr>
          <w:p w14:paraId="4A977BD1" w14:textId="77777777" w:rsidR="003B188E" w:rsidRPr="00624D73" w:rsidRDefault="00000000">
            <w:pPr>
              <w:wordWrap w:val="0"/>
              <w:spacing w:after="0" w:line="400" w:lineRule="atLeast"/>
              <w:ind w:left="14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试验时间</w:t>
            </w:r>
          </w:p>
          <w:p w14:paraId="3075ED59" w14:textId="77777777" w:rsidR="003B188E" w:rsidRPr="00624D73" w:rsidRDefault="00000000">
            <w:pPr>
              <w:wordWrap w:val="0"/>
              <w:spacing w:after="0" w:line="400" w:lineRule="atLeast"/>
              <w:ind w:left="30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(min)</w:t>
            </w:r>
          </w:p>
        </w:tc>
      </w:tr>
      <w:tr w:rsidR="003B188E" w:rsidRPr="00624D73" w14:paraId="2BE89C48" w14:textId="77777777">
        <w:trPr>
          <w:trHeight w:val="420"/>
        </w:trPr>
        <w:tc>
          <w:tcPr>
            <w:tcW w:w="2120" w:type="dxa"/>
            <w:gridSpan w:val="3"/>
            <w:vAlign w:val="center"/>
          </w:tcPr>
          <w:p w14:paraId="455299A6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高压对低压及地</w:t>
            </w:r>
          </w:p>
        </w:tc>
        <w:tc>
          <w:tcPr>
            <w:tcW w:w="1820" w:type="dxa"/>
            <w:gridSpan w:val="2"/>
            <w:vAlign w:val="center"/>
          </w:tcPr>
          <w:p w14:paraId="0CDD53B8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14:paraId="21E1683A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5F683D41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3D02CBB1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2F4D206A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3CE1578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39E38F99" w14:textId="77777777">
        <w:trPr>
          <w:trHeight w:val="360"/>
        </w:trPr>
        <w:tc>
          <w:tcPr>
            <w:tcW w:w="2120" w:type="dxa"/>
            <w:gridSpan w:val="3"/>
            <w:vAlign w:val="center"/>
          </w:tcPr>
          <w:p w14:paraId="15C04AC1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低压对高压及地</w:t>
            </w:r>
          </w:p>
        </w:tc>
        <w:tc>
          <w:tcPr>
            <w:tcW w:w="1820" w:type="dxa"/>
            <w:gridSpan w:val="2"/>
            <w:vAlign w:val="center"/>
          </w:tcPr>
          <w:p w14:paraId="0D00845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14:paraId="67E2AAB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DBD1562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59EA530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0D80FCB5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286B5D35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D3713E8" w14:textId="77777777">
        <w:trPr>
          <w:trHeight w:val="360"/>
        </w:trPr>
        <w:tc>
          <w:tcPr>
            <w:tcW w:w="2120" w:type="dxa"/>
            <w:gridSpan w:val="3"/>
            <w:vAlign w:val="center"/>
          </w:tcPr>
          <w:p w14:paraId="6A08B626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60" w:type="dxa"/>
            <w:gridSpan w:val="10"/>
            <w:vAlign w:val="center"/>
          </w:tcPr>
          <w:p w14:paraId="6B40BA47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环境温度：        ℃  湿度:        %</w:t>
            </w:r>
          </w:p>
        </w:tc>
      </w:tr>
      <w:tr w:rsidR="003B188E" w:rsidRPr="00624D73" w14:paraId="72FAF552" w14:textId="77777777">
        <w:trPr>
          <w:trHeight w:val="400"/>
        </w:trPr>
        <w:tc>
          <w:tcPr>
            <w:tcW w:w="2120" w:type="dxa"/>
            <w:gridSpan w:val="3"/>
            <w:vAlign w:val="center"/>
          </w:tcPr>
          <w:p w14:paraId="35036427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60" w:type="dxa"/>
            <w:gridSpan w:val="10"/>
            <w:vAlign w:val="center"/>
          </w:tcPr>
          <w:p w14:paraId="5E2600D6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4CDD73DC" w14:textId="77777777">
        <w:trPr>
          <w:trHeight w:val="360"/>
        </w:trPr>
        <w:tc>
          <w:tcPr>
            <w:tcW w:w="2120" w:type="dxa"/>
            <w:gridSpan w:val="3"/>
            <w:vAlign w:val="center"/>
          </w:tcPr>
          <w:p w14:paraId="20A233FE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20" w:type="dxa"/>
            <w:gridSpan w:val="6"/>
            <w:vAlign w:val="center"/>
          </w:tcPr>
          <w:p w14:paraId="09B14BA7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71AFF7DE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0" w:type="dxa"/>
            <w:gridSpan w:val="2"/>
            <w:vAlign w:val="center"/>
          </w:tcPr>
          <w:p w14:paraId="06C4F451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年     月      日</w:t>
            </w:r>
          </w:p>
        </w:tc>
      </w:tr>
      <w:tr w:rsidR="003B188E" w:rsidRPr="00624D73" w14:paraId="6AF4B585" w14:textId="77777777">
        <w:trPr>
          <w:trHeight w:val="380"/>
        </w:trPr>
        <w:tc>
          <w:tcPr>
            <w:tcW w:w="9980" w:type="dxa"/>
            <w:gridSpan w:val="13"/>
            <w:vAlign w:val="center"/>
          </w:tcPr>
          <w:p w14:paraId="66B28DBF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7、与铁心绝缘的各紧固件及铁心接地线引出套管对外壳的绝缘电阻</w:t>
            </w:r>
          </w:p>
        </w:tc>
      </w:tr>
      <w:tr w:rsidR="003B188E" w:rsidRPr="00624D73" w14:paraId="3A40FE11" w14:textId="77777777">
        <w:trPr>
          <w:trHeight w:val="360"/>
        </w:trPr>
        <w:tc>
          <w:tcPr>
            <w:tcW w:w="3120" w:type="dxa"/>
            <w:gridSpan w:val="4"/>
            <w:vAlign w:val="center"/>
          </w:tcPr>
          <w:p w14:paraId="48E4A70D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紧固件对铁心、外壳(MQ)</w:t>
            </w:r>
          </w:p>
        </w:tc>
        <w:tc>
          <w:tcPr>
            <w:tcW w:w="3020" w:type="dxa"/>
            <w:gridSpan w:val="5"/>
            <w:vAlign w:val="center"/>
          </w:tcPr>
          <w:p w14:paraId="06E981C1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铁心对外壳(MΩ)</w:t>
            </w:r>
          </w:p>
        </w:tc>
        <w:tc>
          <w:tcPr>
            <w:tcW w:w="3840" w:type="dxa"/>
            <w:gridSpan w:val="4"/>
            <w:vAlign w:val="center"/>
          </w:tcPr>
          <w:p w14:paraId="47238F65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铁心接地点 (MO)</w:t>
            </w:r>
          </w:p>
        </w:tc>
      </w:tr>
      <w:tr w:rsidR="003B188E" w:rsidRPr="00624D73" w14:paraId="4A9ACA77" w14:textId="77777777">
        <w:trPr>
          <w:trHeight w:val="360"/>
        </w:trPr>
        <w:tc>
          <w:tcPr>
            <w:tcW w:w="3120" w:type="dxa"/>
            <w:gridSpan w:val="4"/>
            <w:vAlign w:val="center"/>
          </w:tcPr>
          <w:p w14:paraId="6A5FACF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20" w:type="dxa"/>
            <w:gridSpan w:val="5"/>
            <w:vAlign w:val="center"/>
          </w:tcPr>
          <w:p w14:paraId="737C4571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840" w:type="dxa"/>
            <w:gridSpan w:val="4"/>
            <w:vAlign w:val="center"/>
          </w:tcPr>
          <w:p w14:paraId="0180F099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12B769BD" w14:textId="77777777">
        <w:trPr>
          <w:trHeight w:val="380"/>
        </w:trPr>
        <w:tc>
          <w:tcPr>
            <w:tcW w:w="9980" w:type="dxa"/>
            <w:gridSpan w:val="13"/>
            <w:vAlign w:val="center"/>
          </w:tcPr>
          <w:p w14:paraId="2F560981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8、非纯瓷套管试验</w:t>
            </w:r>
          </w:p>
        </w:tc>
      </w:tr>
      <w:tr w:rsidR="003B188E" w:rsidRPr="00624D73" w14:paraId="050145BF" w14:textId="77777777">
        <w:trPr>
          <w:trHeight w:val="360"/>
        </w:trPr>
        <w:tc>
          <w:tcPr>
            <w:tcW w:w="9980" w:type="dxa"/>
            <w:gridSpan w:val="13"/>
            <w:vAlign w:val="center"/>
          </w:tcPr>
          <w:p w14:paraId="21604344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参见非纯瓷套管试验报告</w:t>
            </w:r>
          </w:p>
        </w:tc>
      </w:tr>
      <w:tr w:rsidR="003B188E" w:rsidRPr="00624D73" w14:paraId="76974C92" w14:textId="77777777">
        <w:trPr>
          <w:trHeight w:val="360"/>
        </w:trPr>
        <w:tc>
          <w:tcPr>
            <w:tcW w:w="9980" w:type="dxa"/>
            <w:gridSpan w:val="13"/>
            <w:vAlign w:val="center"/>
          </w:tcPr>
          <w:p w14:paraId="1CDD7326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9、有载调压切换装置的检查和试验</w:t>
            </w:r>
          </w:p>
        </w:tc>
      </w:tr>
      <w:tr w:rsidR="003B188E" w:rsidRPr="00624D73" w14:paraId="34893538" w14:textId="77777777">
        <w:trPr>
          <w:trHeight w:val="380"/>
        </w:trPr>
        <w:tc>
          <w:tcPr>
            <w:tcW w:w="1000" w:type="dxa"/>
            <w:gridSpan w:val="2"/>
            <w:vMerge w:val="restart"/>
            <w:vAlign w:val="center"/>
          </w:tcPr>
          <w:p w14:paraId="25618017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切换装置全过程切换检查</w:t>
            </w:r>
          </w:p>
        </w:tc>
        <w:tc>
          <w:tcPr>
            <w:tcW w:w="2940" w:type="dxa"/>
            <w:gridSpan w:val="3"/>
            <w:vAlign w:val="center"/>
          </w:tcPr>
          <w:p w14:paraId="287BC05C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三相同步偏差(</w:t>
            </w:r>
            <w:proofErr w:type="spellStart"/>
            <w:r w:rsidRPr="00624D73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624D73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520" w:type="dxa"/>
            <w:gridSpan w:val="3"/>
            <w:vAlign w:val="center"/>
          </w:tcPr>
          <w:p w14:paraId="2E8F4045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48A16F68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Merge w:val="restart"/>
            <w:vAlign w:val="center"/>
          </w:tcPr>
          <w:p w14:paraId="743BC889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CA2D549" w14:textId="77777777">
        <w:trPr>
          <w:trHeight w:val="360"/>
        </w:trPr>
        <w:tc>
          <w:tcPr>
            <w:tcW w:w="1000" w:type="dxa"/>
            <w:gridSpan w:val="2"/>
            <w:vMerge/>
          </w:tcPr>
          <w:p w14:paraId="0ECB6C28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2940" w:type="dxa"/>
            <w:gridSpan w:val="3"/>
            <w:vAlign w:val="center"/>
          </w:tcPr>
          <w:p w14:paraId="2D00E099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切换时间(</w:t>
            </w:r>
            <w:proofErr w:type="spellStart"/>
            <w:r w:rsidRPr="00624D73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624D73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520" w:type="dxa"/>
            <w:gridSpan w:val="3"/>
            <w:vAlign w:val="center"/>
          </w:tcPr>
          <w:p w14:paraId="15B50B8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5D88DC04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Merge/>
          </w:tcPr>
          <w:p w14:paraId="666D5D58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0DAC0C02" w14:textId="77777777">
        <w:trPr>
          <w:trHeight w:val="360"/>
        </w:trPr>
        <w:tc>
          <w:tcPr>
            <w:tcW w:w="1000" w:type="dxa"/>
            <w:gridSpan w:val="2"/>
            <w:vMerge/>
          </w:tcPr>
          <w:p w14:paraId="5DDCFC9A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2940" w:type="dxa"/>
            <w:gridSpan w:val="3"/>
            <w:vAlign w:val="center"/>
          </w:tcPr>
          <w:p w14:paraId="01D38ACC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正反向切换时间偏差(</w:t>
            </w:r>
            <w:proofErr w:type="spellStart"/>
            <w:r w:rsidRPr="00624D73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624D73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520" w:type="dxa"/>
            <w:gridSpan w:val="3"/>
            <w:vAlign w:val="center"/>
          </w:tcPr>
          <w:p w14:paraId="2B806856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782F75DF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Align w:val="center"/>
          </w:tcPr>
          <w:p w14:paraId="4FC9D98E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</w:tbl>
    <w:p w14:paraId="1C556007" w14:textId="31D8FB11" w:rsidR="003B188E" w:rsidRDefault="003B188E">
      <w:pPr>
        <w:wordWrap w:val="0"/>
        <w:spacing w:before="100" w:after="0" w:line="200" w:lineRule="atLeast"/>
        <w:jc w:val="both"/>
        <w:textAlignment w:val="baseline"/>
        <w:rPr>
          <w:rFonts w:hint="eastAsia"/>
          <w:sz w:val="14"/>
        </w:rPr>
        <w:sectPr w:rsidR="003B188E">
          <w:footerReference w:type="default" r:id="rId7"/>
          <w:pgSz w:w="11900" w:h="16820"/>
          <w:pgMar w:top="860" w:right="760" w:bottom="860" w:left="760" w:header="720" w:footer="720" w:gutter="0"/>
          <w:pgNumType w:start="-1"/>
          <w:cols w:space="720"/>
        </w:sectPr>
      </w:pPr>
    </w:p>
    <w:p w14:paraId="1251A1F8" w14:textId="4198850B" w:rsidR="003B188E" w:rsidRDefault="003B188E">
      <w:pPr>
        <w:wordWrap w:val="0"/>
        <w:spacing w:before="560" w:after="0" w:line="480" w:lineRule="atLeast"/>
        <w:jc w:val="center"/>
        <w:textAlignment w:val="baseline"/>
        <w:rPr>
          <w:rFonts w:hint="eastAsia"/>
          <w:sz w:val="35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980"/>
        <w:gridCol w:w="1260"/>
        <w:gridCol w:w="1400"/>
        <w:gridCol w:w="340"/>
        <w:gridCol w:w="1080"/>
        <w:gridCol w:w="600"/>
        <w:gridCol w:w="680"/>
        <w:gridCol w:w="340"/>
        <w:gridCol w:w="2540"/>
      </w:tblGrid>
      <w:tr w:rsidR="003B188E" w:rsidRPr="00624D73" w14:paraId="13CFD560" w14:textId="77777777">
        <w:trPr>
          <w:trHeight w:val="380"/>
          <w:jc w:val="center"/>
        </w:trPr>
        <w:tc>
          <w:tcPr>
            <w:tcW w:w="1220" w:type="dxa"/>
            <w:vMerge w:val="restart"/>
            <w:vAlign w:val="center"/>
          </w:tcPr>
          <w:p w14:paraId="60BF6E20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无电压下操作</w:t>
            </w:r>
          </w:p>
        </w:tc>
        <w:tc>
          <w:tcPr>
            <w:tcW w:w="3980" w:type="dxa"/>
            <w:gridSpan w:val="4"/>
            <w:vAlign w:val="center"/>
          </w:tcPr>
          <w:p w14:paraId="2AF0A2F5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手动操作2个循环</w:t>
            </w:r>
          </w:p>
        </w:tc>
        <w:tc>
          <w:tcPr>
            <w:tcW w:w="5240" w:type="dxa"/>
            <w:gridSpan w:val="5"/>
            <w:vAlign w:val="center"/>
          </w:tcPr>
          <w:p w14:paraId="6CA868F8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电气及机械限位动作应符合产品要求</w:t>
            </w:r>
          </w:p>
        </w:tc>
      </w:tr>
      <w:tr w:rsidR="003B188E" w:rsidRPr="00624D73" w14:paraId="42E70AD9" w14:textId="77777777">
        <w:trPr>
          <w:trHeight w:val="780"/>
          <w:jc w:val="center"/>
        </w:trPr>
        <w:tc>
          <w:tcPr>
            <w:tcW w:w="1220" w:type="dxa"/>
            <w:vMerge/>
          </w:tcPr>
          <w:p w14:paraId="27399147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3980" w:type="dxa"/>
            <w:gridSpan w:val="4"/>
            <w:vAlign w:val="center"/>
          </w:tcPr>
          <w:p w14:paraId="66871C9E" w14:textId="77777777" w:rsidR="003B188E" w:rsidRPr="00624D73" w:rsidRDefault="00000000">
            <w:pPr>
              <w:wordWrap w:val="0"/>
              <w:spacing w:after="0" w:line="3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电动操作5个循环</w:t>
            </w:r>
          </w:p>
          <w:p w14:paraId="6861D2B5" w14:textId="77777777" w:rsidR="003B188E" w:rsidRPr="00624D73" w:rsidRDefault="00000000">
            <w:pPr>
              <w:wordWrap w:val="0"/>
              <w:spacing w:after="0" w:line="360" w:lineRule="atLeast"/>
              <w:ind w:left="72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(操作电压≥85%额定电压)</w:t>
            </w:r>
          </w:p>
        </w:tc>
        <w:tc>
          <w:tcPr>
            <w:tcW w:w="5240" w:type="dxa"/>
            <w:gridSpan w:val="5"/>
            <w:vAlign w:val="center"/>
          </w:tcPr>
          <w:p w14:paraId="0BDD4685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电气及机械限位动作应符合产品要求</w:t>
            </w:r>
          </w:p>
        </w:tc>
      </w:tr>
      <w:tr w:rsidR="003B188E" w:rsidRPr="00624D73" w14:paraId="57AB752E" w14:textId="77777777">
        <w:trPr>
          <w:trHeight w:val="400"/>
          <w:jc w:val="center"/>
        </w:trPr>
        <w:tc>
          <w:tcPr>
            <w:tcW w:w="5200" w:type="dxa"/>
            <w:gridSpan w:val="5"/>
            <w:vAlign w:val="center"/>
          </w:tcPr>
          <w:p w14:paraId="3497F8F4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操作后测量直流电阻及变比</w:t>
            </w:r>
          </w:p>
        </w:tc>
        <w:tc>
          <w:tcPr>
            <w:tcW w:w="5240" w:type="dxa"/>
            <w:gridSpan w:val="5"/>
            <w:vAlign w:val="center"/>
          </w:tcPr>
          <w:p w14:paraId="4536857A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E55F8E1" w14:textId="77777777">
        <w:trPr>
          <w:trHeight w:val="380"/>
          <w:jc w:val="center"/>
        </w:trPr>
        <w:tc>
          <w:tcPr>
            <w:tcW w:w="5200" w:type="dxa"/>
            <w:gridSpan w:val="5"/>
            <w:vAlign w:val="center"/>
          </w:tcPr>
          <w:p w14:paraId="67BB5A13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变压器带电时电动操作情况</w:t>
            </w:r>
          </w:p>
        </w:tc>
        <w:tc>
          <w:tcPr>
            <w:tcW w:w="5240" w:type="dxa"/>
            <w:gridSpan w:val="5"/>
            <w:vAlign w:val="center"/>
          </w:tcPr>
          <w:p w14:paraId="197B681E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49FDB6C" w14:textId="77777777">
        <w:trPr>
          <w:trHeight w:val="400"/>
          <w:jc w:val="center"/>
        </w:trPr>
        <w:tc>
          <w:tcPr>
            <w:tcW w:w="2200" w:type="dxa"/>
            <w:gridSpan w:val="2"/>
            <w:vAlign w:val="center"/>
          </w:tcPr>
          <w:p w14:paraId="33398922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240" w:type="dxa"/>
            <w:gridSpan w:val="8"/>
            <w:vAlign w:val="center"/>
          </w:tcPr>
          <w:p w14:paraId="414EBC70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617C46D7" w14:textId="77777777">
        <w:trPr>
          <w:trHeight w:val="400"/>
          <w:jc w:val="center"/>
        </w:trPr>
        <w:tc>
          <w:tcPr>
            <w:tcW w:w="2200" w:type="dxa"/>
            <w:gridSpan w:val="2"/>
            <w:vAlign w:val="center"/>
          </w:tcPr>
          <w:p w14:paraId="03B183B2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80" w:type="dxa"/>
            <w:gridSpan w:val="4"/>
            <w:vAlign w:val="center"/>
          </w:tcPr>
          <w:p w14:paraId="4C1605C0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3"/>
            <w:vAlign w:val="center"/>
          </w:tcPr>
          <w:p w14:paraId="03E77889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40" w:type="dxa"/>
            <w:vAlign w:val="center"/>
          </w:tcPr>
          <w:p w14:paraId="6207D4D1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年   月   日</w:t>
            </w:r>
          </w:p>
        </w:tc>
      </w:tr>
      <w:tr w:rsidR="003B188E" w:rsidRPr="00624D73" w14:paraId="338D2817" w14:textId="77777777">
        <w:trPr>
          <w:trHeight w:val="400"/>
          <w:jc w:val="center"/>
        </w:trPr>
        <w:tc>
          <w:tcPr>
            <w:tcW w:w="10440" w:type="dxa"/>
            <w:gridSpan w:val="10"/>
            <w:vAlign w:val="center"/>
          </w:tcPr>
          <w:p w14:paraId="77B69C0A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10、变压器的相位检查</w:t>
            </w:r>
          </w:p>
        </w:tc>
      </w:tr>
      <w:tr w:rsidR="003B188E" w:rsidRPr="00624D73" w14:paraId="30DA722A" w14:textId="77777777">
        <w:trPr>
          <w:trHeight w:val="380"/>
          <w:jc w:val="center"/>
        </w:trPr>
        <w:tc>
          <w:tcPr>
            <w:tcW w:w="3460" w:type="dxa"/>
            <w:gridSpan w:val="3"/>
            <w:vAlign w:val="center"/>
          </w:tcPr>
          <w:p w14:paraId="4947C8F4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变压器相位</w:t>
            </w:r>
          </w:p>
        </w:tc>
        <w:tc>
          <w:tcPr>
            <w:tcW w:w="3420" w:type="dxa"/>
            <w:gridSpan w:val="4"/>
            <w:vAlign w:val="center"/>
          </w:tcPr>
          <w:p w14:paraId="61F5273C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电网相位</w:t>
            </w:r>
          </w:p>
        </w:tc>
        <w:tc>
          <w:tcPr>
            <w:tcW w:w="3560" w:type="dxa"/>
            <w:gridSpan w:val="3"/>
            <w:vAlign w:val="center"/>
          </w:tcPr>
          <w:p w14:paraId="14EF0689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检查情况</w:t>
            </w:r>
          </w:p>
        </w:tc>
      </w:tr>
      <w:tr w:rsidR="003B188E" w:rsidRPr="00624D73" w14:paraId="2720B11E" w14:textId="77777777">
        <w:trPr>
          <w:trHeight w:val="400"/>
          <w:jc w:val="center"/>
        </w:trPr>
        <w:tc>
          <w:tcPr>
            <w:tcW w:w="3460" w:type="dxa"/>
            <w:gridSpan w:val="3"/>
            <w:vAlign w:val="center"/>
          </w:tcPr>
          <w:p w14:paraId="475A782B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420" w:type="dxa"/>
            <w:gridSpan w:val="4"/>
            <w:vAlign w:val="center"/>
          </w:tcPr>
          <w:p w14:paraId="74C0EB53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560" w:type="dxa"/>
            <w:gridSpan w:val="3"/>
            <w:vAlign w:val="center"/>
          </w:tcPr>
          <w:p w14:paraId="2810C9F6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606AF2A0" w14:textId="77777777">
        <w:trPr>
          <w:trHeight w:val="380"/>
          <w:jc w:val="center"/>
        </w:trPr>
        <w:tc>
          <w:tcPr>
            <w:tcW w:w="2200" w:type="dxa"/>
            <w:gridSpan w:val="2"/>
            <w:vAlign w:val="center"/>
          </w:tcPr>
          <w:p w14:paraId="2C37A211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240" w:type="dxa"/>
            <w:gridSpan w:val="8"/>
            <w:vAlign w:val="center"/>
          </w:tcPr>
          <w:p w14:paraId="6D513BAB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试验温度：</w:t>
            </w:r>
            <w:r w:rsidRPr="00624D73">
              <w:rPr>
                <w:rFonts w:ascii="仿宋" w:eastAsia="仿宋" w:hAnsi="仿宋" w:cs="仿宋"/>
                <w:color w:val="000000"/>
                <w:sz w:val="24"/>
              </w:rPr>
              <w:t>℃</w:t>
            </w:r>
          </w:p>
        </w:tc>
      </w:tr>
      <w:tr w:rsidR="003B188E" w:rsidRPr="00624D73" w14:paraId="727A6290" w14:textId="77777777">
        <w:trPr>
          <w:trHeight w:val="420"/>
          <w:jc w:val="center"/>
        </w:trPr>
        <w:tc>
          <w:tcPr>
            <w:tcW w:w="2200" w:type="dxa"/>
            <w:gridSpan w:val="2"/>
            <w:vAlign w:val="center"/>
          </w:tcPr>
          <w:p w14:paraId="01EAC65C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240" w:type="dxa"/>
            <w:gridSpan w:val="8"/>
            <w:vAlign w:val="center"/>
          </w:tcPr>
          <w:p w14:paraId="26C86FEB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4A60F948" w14:textId="77777777">
        <w:trPr>
          <w:trHeight w:val="380"/>
          <w:jc w:val="center"/>
        </w:trPr>
        <w:tc>
          <w:tcPr>
            <w:tcW w:w="2200" w:type="dxa"/>
            <w:gridSpan w:val="2"/>
            <w:vAlign w:val="center"/>
          </w:tcPr>
          <w:p w14:paraId="5C241723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80" w:type="dxa"/>
            <w:gridSpan w:val="4"/>
            <w:vAlign w:val="center"/>
          </w:tcPr>
          <w:p w14:paraId="6F98780C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3"/>
            <w:vAlign w:val="center"/>
          </w:tcPr>
          <w:p w14:paraId="47425880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40" w:type="dxa"/>
            <w:vAlign w:val="center"/>
          </w:tcPr>
          <w:p w14:paraId="5749EEF4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年   月   日</w:t>
            </w:r>
          </w:p>
        </w:tc>
      </w:tr>
      <w:tr w:rsidR="003B188E" w:rsidRPr="00624D73" w14:paraId="396F8642" w14:textId="77777777">
        <w:trPr>
          <w:trHeight w:val="380"/>
          <w:jc w:val="center"/>
        </w:trPr>
        <w:tc>
          <w:tcPr>
            <w:tcW w:w="10440" w:type="dxa"/>
            <w:gridSpan w:val="10"/>
            <w:vAlign w:val="center"/>
          </w:tcPr>
          <w:p w14:paraId="0548158D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11、额定电压下的冲击合闸试验</w:t>
            </w:r>
          </w:p>
        </w:tc>
      </w:tr>
      <w:tr w:rsidR="003B188E" w:rsidRPr="00624D73" w14:paraId="56ED220B" w14:textId="77777777">
        <w:trPr>
          <w:trHeight w:val="420"/>
          <w:jc w:val="center"/>
        </w:trPr>
        <w:tc>
          <w:tcPr>
            <w:tcW w:w="2200" w:type="dxa"/>
            <w:gridSpan w:val="2"/>
            <w:vAlign w:val="center"/>
          </w:tcPr>
          <w:p w14:paraId="067E691F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冲击次数</w:t>
            </w:r>
          </w:p>
        </w:tc>
        <w:tc>
          <w:tcPr>
            <w:tcW w:w="2660" w:type="dxa"/>
            <w:gridSpan w:val="2"/>
            <w:vAlign w:val="center"/>
          </w:tcPr>
          <w:p w14:paraId="3A938741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间隔时间(min)</w:t>
            </w:r>
          </w:p>
        </w:tc>
        <w:tc>
          <w:tcPr>
            <w:tcW w:w="2700" w:type="dxa"/>
            <w:gridSpan w:val="4"/>
            <w:vAlign w:val="center"/>
          </w:tcPr>
          <w:p w14:paraId="48B89CE8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冲击情况</w:t>
            </w:r>
          </w:p>
        </w:tc>
        <w:tc>
          <w:tcPr>
            <w:tcW w:w="2880" w:type="dxa"/>
            <w:gridSpan w:val="2"/>
            <w:vAlign w:val="center"/>
          </w:tcPr>
          <w:p w14:paraId="6D685761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3B188E" w:rsidRPr="00624D73" w14:paraId="6D5027FA" w14:textId="77777777">
        <w:trPr>
          <w:trHeight w:val="380"/>
          <w:jc w:val="center"/>
        </w:trPr>
        <w:tc>
          <w:tcPr>
            <w:tcW w:w="2200" w:type="dxa"/>
            <w:gridSpan w:val="2"/>
            <w:vAlign w:val="center"/>
          </w:tcPr>
          <w:p w14:paraId="623FD8EF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60" w:type="dxa"/>
            <w:gridSpan w:val="2"/>
            <w:vAlign w:val="center"/>
          </w:tcPr>
          <w:p w14:paraId="467239F7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00" w:type="dxa"/>
            <w:gridSpan w:val="4"/>
            <w:vAlign w:val="center"/>
          </w:tcPr>
          <w:p w14:paraId="27269D36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880" w:type="dxa"/>
            <w:gridSpan w:val="2"/>
            <w:vAlign w:val="center"/>
          </w:tcPr>
          <w:p w14:paraId="0F69EA5A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49AFBAA0" w14:textId="77777777">
        <w:trPr>
          <w:trHeight w:val="400"/>
          <w:jc w:val="center"/>
        </w:trPr>
        <w:tc>
          <w:tcPr>
            <w:tcW w:w="2200" w:type="dxa"/>
            <w:gridSpan w:val="2"/>
            <w:vAlign w:val="center"/>
          </w:tcPr>
          <w:p w14:paraId="371AA53F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240" w:type="dxa"/>
            <w:gridSpan w:val="8"/>
            <w:vAlign w:val="center"/>
          </w:tcPr>
          <w:p w14:paraId="14422C72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21EADDE7" w14:textId="77777777">
        <w:trPr>
          <w:trHeight w:val="380"/>
          <w:jc w:val="center"/>
        </w:trPr>
        <w:tc>
          <w:tcPr>
            <w:tcW w:w="2200" w:type="dxa"/>
            <w:gridSpan w:val="2"/>
            <w:vAlign w:val="center"/>
          </w:tcPr>
          <w:p w14:paraId="75976237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80" w:type="dxa"/>
            <w:gridSpan w:val="4"/>
            <w:vAlign w:val="center"/>
          </w:tcPr>
          <w:p w14:paraId="4B9FCCDE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3"/>
            <w:vAlign w:val="center"/>
          </w:tcPr>
          <w:p w14:paraId="4C834846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40" w:type="dxa"/>
            <w:vAlign w:val="center"/>
          </w:tcPr>
          <w:p w14:paraId="63788749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年   月   日</w:t>
            </w:r>
          </w:p>
        </w:tc>
      </w:tr>
      <w:tr w:rsidR="003B188E" w:rsidRPr="00624D73" w14:paraId="6DBA25A4" w14:textId="77777777">
        <w:trPr>
          <w:trHeight w:val="400"/>
          <w:jc w:val="center"/>
        </w:trPr>
        <w:tc>
          <w:tcPr>
            <w:tcW w:w="10440" w:type="dxa"/>
            <w:gridSpan w:val="10"/>
            <w:vAlign w:val="center"/>
          </w:tcPr>
          <w:p w14:paraId="4A4FAD5A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12、试验结论</w:t>
            </w:r>
          </w:p>
        </w:tc>
      </w:tr>
      <w:tr w:rsidR="003B188E" w:rsidRPr="00624D73" w14:paraId="568A9640" w14:textId="77777777">
        <w:trPr>
          <w:trHeight w:val="420"/>
          <w:jc w:val="center"/>
        </w:trPr>
        <w:tc>
          <w:tcPr>
            <w:tcW w:w="2200" w:type="dxa"/>
            <w:gridSpan w:val="2"/>
            <w:vAlign w:val="center"/>
          </w:tcPr>
          <w:p w14:paraId="1942FD84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240" w:type="dxa"/>
            <w:gridSpan w:val="8"/>
            <w:vAlign w:val="center"/>
          </w:tcPr>
          <w:p w14:paraId="3A046B06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C252474" w14:textId="77777777">
        <w:trPr>
          <w:trHeight w:val="380"/>
          <w:jc w:val="center"/>
        </w:trPr>
        <w:tc>
          <w:tcPr>
            <w:tcW w:w="2200" w:type="dxa"/>
            <w:gridSpan w:val="2"/>
            <w:vAlign w:val="center"/>
          </w:tcPr>
          <w:p w14:paraId="1DB3039F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080" w:type="dxa"/>
            <w:gridSpan w:val="4"/>
            <w:vAlign w:val="center"/>
          </w:tcPr>
          <w:p w14:paraId="779EB397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3"/>
            <w:vAlign w:val="center"/>
          </w:tcPr>
          <w:p w14:paraId="1E5C96FA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540" w:type="dxa"/>
            <w:vAlign w:val="center"/>
          </w:tcPr>
          <w:p w14:paraId="6118B6AE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年  月    日</w:t>
            </w:r>
            <w:bookmarkEnd w:id="0"/>
          </w:p>
        </w:tc>
      </w:tr>
    </w:tbl>
    <w:p w14:paraId="07F4378F" w14:textId="7526BBAE" w:rsidR="00CD0276" w:rsidRDefault="00FF189D">
      <w:pPr>
        <w:rPr>
          <w:rFonts w:hint="eastAsia"/>
        </w:rPr>
      </w:pPr>
      <w:r>
        <w:rPr>
          <w:rFonts w:hint="eastAsia"/>
        </w:rPr>
        <w:t xml:space="preserve"> </w:t>
      </w:r>
    </w:p>
    <w:sectPr w:rsidR="00CD0276">
      <w:footerReference w:type="default" r:id="rId8"/>
      <w:pgSz w:w="11900" w:h="16820"/>
      <w:pgMar w:top="1300" w:right="700" w:bottom="1300" w:left="70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76777" w14:textId="77777777" w:rsidR="00F668B1" w:rsidRDefault="00F668B1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DFC7AD0" w14:textId="77777777" w:rsidR="00F668B1" w:rsidRDefault="00F668B1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650A2" w14:textId="77777777" w:rsidR="003B188E" w:rsidRDefault="003B188E">
    <w:pPr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7D55D" w14:textId="77777777" w:rsidR="003B188E" w:rsidRDefault="003B188E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81EFA" w14:textId="77777777" w:rsidR="00F668B1" w:rsidRDefault="00F668B1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43BCA41" w14:textId="77777777" w:rsidR="00F668B1" w:rsidRDefault="00F668B1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88E"/>
    <w:rsid w:val="00007336"/>
    <w:rsid w:val="00313C44"/>
    <w:rsid w:val="003B188E"/>
    <w:rsid w:val="005557F2"/>
    <w:rsid w:val="00624D73"/>
    <w:rsid w:val="007E50E4"/>
    <w:rsid w:val="0084018E"/>
    <w:rsid w:val="00B5407A"/>
    <w:rsid w:val="00CD0276"/>
    <w:rsid w:val="00CF16BB"/>
    <w:rsid w:val="00D13693"/>
    <w:rsid w:val="00E3503D"/>
    <w:rsid w:val="00F668B1"/>
    <w:rsid w:val="00FF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44537"/>
  <w15:docId w15:val="{23FE1C4A-7A70-441F-9A3A-4FC3D92D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2DF9D-F42B-46DF-B12D-4ECCE727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5</cp:revision>
  <dcterms:created xsi:type="dcterms:W3CDTF">2025-05-17T09:12:00Z</dcterms:created>
  <dcterms:modified xsi:type="dcterms:W3CDTF">2025-06-05T13:28:00Z</dcterms:modified>
</cp:coreProperties>
</file>